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36F9D" w14:textId="6DFC09DD" w:rsidR="002331CD" w:rsidRDefault="000F71B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7913582C">
                <wp:simplePos x="0" y="0"/>
                <wp:positionH relativeFrom="margin">
                  <wp:align>right</wp:align>
                </wp:positionH>
                <wp:positionV relativeFrom="paragraph">
                  <wp:posOffset>2331085</wp:posOffset>
                </wp:positionV>
                <wp:extent cx="5623560" cy="6568440"/>
                <wp:effectExtent l="0" t="0" r="0" b="381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56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41D6486F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46591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bookmarkStart w:id="0" w:name="_Hlk215750791"/>
                            <w:r w:rsidRPr="0046591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465918" w:rsidRPr="0046591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BELTERÜLETI UTAK FEJLESZTÉSE ÉS KORSZERŰSÍTÉSE AKASZTÓ, CSENGŐD, FÜLÖPSZÁLLÁS VONATKOZÁSÁBAN</w:t>
                            </w:r>
                            <w:r w:rsidRPr="0046591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bookmarkEnd w:id="0"/>
                            <w:r w:rsidRPr="0046591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címen </w:t>
                            </w:r>
                            <w:r w:rsidR="0046591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Akasztó, Csengőd, Fülöpszállás </w:t>
                            </w:r>
                            <w:r w:rsidRPr="00465918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formában</w:t>
                            </w:r>
                            <w:r w:rsidR="00E9346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46F3A13E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35.543.961 </w:t>
                            </w: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Akasztó </w:t>
                            </w: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15.132.294</w:t>
                            </w: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59E31CE4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E764EA" w:rsidRPr="00E764EA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 BELTERÜLETI UTAK FEJLESZTÉSE ÉS KORSZERŰSÍTÉSE AKASZTÓ, CSENGŐD, FÜLÖPSZÁLLÁS VONATKOZÁSÁBAN</w:t>
                            </w:r>
                            <w:r w:rsidR="00E764EA" w:rsidRPr="00E764EA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r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726432C0" w14:textId="77777777" w:rsidR="000F71B3" w:rsidRDefault="009768EA" w:rsidP="00BE4FCD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62799E"/>
                                <w:sz w:val="22"/>
                                <w:szCs w:val="22"/>
                              </w:rPr>
                            </w:pPr>
                            <w:r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A program</w:t>
                            </w:r>
                            <w:r w:rsidR="00B4796A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keretében a Kiskőrösi Járás </w:t>
                            </w:r>
                            <w:r w:rsidR="00E73BF4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3 települése</w:t>
                            </w:r>
                            <w:r w:rsidR="00CA1030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96A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Akasztó, Csengőd, Fülöpszállás</w:t>
                            </w:r>
                            <w:r w:rsidR="00CA1030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796A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- konzorciumot alkotva térségi alapinfrastruktúra és elérhetőség fejlesztési programot valósít meg. A</w:t>
                            </w:r>
                            <w:r w:rsidR="00D8376E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projekt</w:t>
                            </w:r>
                            <w:r w:rsidR="00B4796A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célja</w:t>
                            </w:r>
                            <w:r w:rsidR="00CE784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3BF4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a belterületi utak korszerűsítése, mely </w:t>
                            </w:r>
                            <w:r w:rsidR="00C630E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hozzájárul </w:t>
                            </w:r>
                            <w:r w:rsidR="00A445D3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a térségi közlekedési hálózat fejlesztéséhez</w:t>
                            </w:r>
                            <w:r w:rsidR="00CE784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.</w:t>
                            </w:r>
                            <w:r w:rsidR="00A445D3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Ez összhangban van a program azon célkitűzésével, hogy a térségben élők számára biztosítsa a megfelelő közlekedési feltételeket és támogassa a fenntartható fejlődést</w:t>
                            </w:r>
                            <w:r w:rsidR="001C42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, elősegítse a térségi együttműködést, a munkaerő mobilitását és a gazdasági kapcsolatok </w:t>
                            </w:r>
                            <w:r w:rsidR="00C37AF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erősítését. </w:t>
                            </w:r>
                          </w:p>
                          <w:p w14:paraId="447D707C" w14:textId="293F09B5" w:rsidR="00BE4FCD" w:rsidRPr="00F24028" w:rsidRDefault="00D8376E" w:rsidP="00BE4FCD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62799E"/>
                                <w:sz w:val="22"/>
                                <w:szCs w:val="22"/>
                              </w:rPr>
                            </w:pPr>
                            <w:r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Akasztón a projekt keretében </w:t>
                            </w:r>
                            <w:r w:rsidR="003014A7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az önkormányzat tulajdonában lévő 1561 hrsz, 1836 hrsz és a 897 hrsz alatt </w:t>
                            </w:r>
                            <w:r w:rsidR="00BC7388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lévő belterületi</w:t>
                            </w:r>
                            <w:r w:rsidR="003014A7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útszakasz</w:t>
                            </w:r>
                            <w:r w:rsidR="00BE4F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ok, a Kossuth Lajos</w:t>
                            </w:r>
                            <w:r w:rsidR="006C210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utca</w:t>
                            </w:r>
                            <w:r w:rsidR="00BE4F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, a Tavaszmező </w:t>
                            </w:r>
                            <w:r w:rsidR="006C210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utca </w:t>
                            </w:r>
                            <w:r w:rsidR="00BE4F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és Rákóczi </w:t>
                            </w:r>
                            <w:r w:rsidR="006C210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-</w:t>
                            </w:r>
                            <w:r w:rsidR="00BE4F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Fő utca összekötő szakaszainak felújítása</w:t>
                            </w:r>
                            <w:r w:rsidR="003014A7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valósul meg 6</w:t>
                            </w:r>
                            <w:r w:rsidR="0042744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26 fm</w:t>
                            </w:r>
                            <w:r w:rsidR="00BC7388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4F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hosszan. </w:t>
                            </w:r>
                            <w:r w:rsidR="00CE784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>A fejlesztés közcélú jellege abban rejlik, hogy javítja a közlekedési feltételeket</w:t>
                            </w:r>
                            <w:r w:rsidR="006C210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és a település elérhetőségét, ezzel elősegíti a gazdasági kapcsolatok erősítését, régió gazdasági fejlődését, a lakosság életminőségének növelését.</w:t>
                            </w:r>
                            <w:r w:rsidR="00BE4FCD" w:rsidRPr="00F24028">
                              <w:rPr>
                                <w:color w:val="62799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3C814E" w14:textId="7230DD0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</w:t>
                            </w:r>
                            <w:r w:rsidR="00E764E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09.01.</w:t>
                            </w:r>
                          </w:p>
                          <w:p w14:paraId="6839781B" w14:textId="5A055891" w:rsidR="009768EA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E764EA" w:rsidRPr="00E764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2027.09.30.</w:t>
                            </w:r>
                          </w:p>
                          <w:p w14:paraId="72206FEC" w14:textId="6C4A03DC" w:rsidR="009768EA" w:rsidRPr="00AE3B15" w:rsidRDefault="00CE784D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  <w:r w:rsidR="0014142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910312" w14:textId="77777777" w:rsidR="00E73BF4" w:rsidRDefault="00E764EA" w:rsidP="00E764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  <w:r w:rsidRPr="00E764E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BECDCC" w14:textId="34801D46" w:rsidR="009C2B3C" w:rsidRDefault="00E764EA" w:rsidP="00E73BF4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Akasztó, 2025. december 4.</w:t>
                            </w:r>
                          </w:p>
                          <w:p w14:paraId="31EFDFD2" w14:textId="3827A3BB" w:rsidR="00CA1030" w:rsidRDefault="00CA1030" w:rsidP="00E73BF4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3C11DD0" w14:textId="77777777" w:rsidR="00CA1030" w:rsidRPr="00E764EA" w:rsidRDefault="00CA1030" w:rsidP="00E73BF4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391.6pt;margin-top:183.55pt;width:442.8pt;height:517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" filled="f" stroked="f" strokeweight=".5pt">
                <v:textbox>
                  <w:txbxContent>
                    <w:p w14:paraId="2E2960B5" w14:textId="41D6486F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46591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bookmarkStart w:id="1" w:name="_Hlk215750791"/>
                      <w:r w:rsidRPr="0046591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465918" w:rsidRPr="0046591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BELTERÜLETI UTAK FEJLESZTÉSE ÉS KORSZERŰSÍTÉSE AKASZTÓ, CSENGŐD, FÜLÖPSZÁLLÁS VONATKOZÁSÁBAN</w:t>
                      </w:r>
                      <w:r w:rsidRPr="0046591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bookmarkEnd w:id="1"/>
                      <w:r w:rsidRPr="0046591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címen </w:t>
                      </w:r>
                      <w:r w:rsidR="0046591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Akasztó, Csengőd, Fülöpszállás </w:t>
                      </w:r>
                      <w:r w:rsidRPr="00465918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formában</w:t>
                      </w:r>
                      <w:r w:rsidR="00E9346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46F3A13E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35.543.961 </w:t>
                      </w: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Akasztó </w:t>
                      </w: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E764EA">
                        <w:rPr>
                          <w:color w:val="5C768E" w:themeColor="accent1"/>
                          <w:sz w:val="22"/>
                          <w:szCs w:val="22"/>
                        </w:rPr>
                        <w:t>15.132.294</w:t>
                      </w: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59E31CE4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E764EA" w:rsidRPr="00E764EA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 BELTERÜLETI UTAK FEJLESZTÉSE ÉS KORSZERŰSÍTÉSE AKASZTÓ, CSENGŐD, FÜLÖPSZÁLLÁS VONATKOZÁSÁBAN</w:t>
                      </w:r>
                      <w:r w:rsidR="00E764EA" w:rsidRPr="00E764EA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r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726432C0" w14:textId="77777777" w:rsidR="000F71B3" w:rsidRDefault="009768EA" w:rsidP="00BE4FCD">
                      <w:pPr>
                        <w:spacing w:after="0"/>
                        <w:ind w:right="62"/>
                        <w:jc w:val="both"/>
                        <w:rPr>
                          <w:color w:val="62799E"/>
                          <w:sz w:val="22"/>
                          <w:szCs w:val="22"/>
                        </w:rPr>
                      </w:pPr>
                      <w:r w:rsidRPr="00F24028">
                        <w:rPr>
                          <w:color w:val="62799E"/>
                          <w:sz w:val="22"/>
                          <w:szCs w:val="22"/>
                        </w:rPr>
                        <w:t>A program</w:t>
                      </w:r>
                      <w:r w:rsidR="00B4796A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keretében a Kiskőrösi Járás </w:t>
                      </w:r>
                      <w:r w:rsidR="00E73BF4" w:rsidRPr="00F24028">
                        <w:rPr>
                          <w:color w:val="62799E"/>
                          <w:sz w:val="22"/>
                          <w:szCs w:val="22"/>
                        </w:rPr>
                        <w:t>3 települése</w:t>
                      </w:r>
                      <w:r w:rsidR="00CA1030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</w:t>
                      </w:r>
                      <w:r w:rsidR="00B4796A" w:rsidRPr="00F24028">
                        <w:rPr>
                          <w:color w:val="62799E"/>
                          <w:sz w:val="22"/>
                          <w:szCs w:val="22"/>
                        </w:rPr>
                        <w:t>Akasztó, Csengőd, Fülöpszállás</w:t>
                      </w:r>
                      <w:r w:rsidR="00CA1030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</w:t>
                      </w:r>
                      <w:r w:rsidR="00B4796A" w:rsidRPr="00F24028">
                        <w:rPr>
                          <w:color w:val="62799E"/>
                          <w:sz w:val="22"/>
                          <w:szCs w:val="22"/>
                        </w:rPr>
                        <w:t>- konzorciumot alkotva térségi alapinfrastruktúra és elérhetőség fejlesztési programot valósít meg. A</w:t>
                      </w:r>
                      <w:r w:rsidR="00D8376E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projekt</w:t>
                      </w:r>
                      <w:r w:rsidR="00B4796A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célja</w:t>
                      </w:r>
                      <w:r w:rsidR="00CE784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</w:t>
                      </w:r>
                      <w:r w:rsidR="00E73BF4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a belterületi utak korszerűsítése, mely </w:t>
                      </w:r>
                      <w:r w:rsidR="00C630E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hozzájárul </w:t>
                      </w:r>
                      <w:r w:rsidR="00A445D3" w:rsidRPr="00F24028">
                        <w:rPr>
                          <w:color w:val="62799E"/>
                          <w:sz w:val="22"/>
                          <w:szCs w:val="22"/>
                        </w:rPr>
                        <w:t>a térségi közlekedési hálózat fejlesztéséhez</w:t>
                      </w:r>
                      <w:r w:rsidR="00CE784D" w:rsidRPr="00F24028">
                        <w:rPr>
                          <w:color w:val="62799E"/>
                          <w:sz w:val="22"/>
                          <w:szCs w:val="22"/>
                        </w:rPr>
                        <w:t>.</w:t>
                      </w:r>
                      <w:r w:rsidR="00A445D3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Ez összhangban van a program azon célkitűzésével, hogy a térségben élők számára biztosítsa a megfelelő közlekedési feltételeket és támogassa a fenntartható fejlődést</w:t>
                      </w:r>
                      <w:r w:rsidR="001C42C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, elősegítse a térségi együttműködést, a munkaerő mobilitását és a gazdasági kapcsolatok </w:t>
                      </w:r>
                      <w:r w:rsidR="00C37AF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erősítését. </w:t>
                      </w:r>
                    </w:p>
                    <w:p w14:paraId="447D707C" w14:textId="293F09B5" w:rsidR="00BE4FCD" w:rsidRPr="00F24028" w:rsidRDefault="00D8376E" w:rsidP="00BE4FCD">
                      <w:pPr>
                        <w:spacing w:after="0"/>
                        <w:ind w:right="62"/>
                        <w:jc w:val="both"/>
                        <w:rPr>
                          <w:color w:val="62799E"/>
                          <w:sz w:val="22"/>
                          <w:szCs w:val="22"/>
                        </w:rPr>
                      </w:pPr>
                      <w:r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Akasztón a projekt keretében </w:t>
                      </w:r>
                      <w:r w:rsidR="003014A7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az önkormányzat tulajdonában lévő 1561 hrsz, 1836 hrsz és a 897 hrsz alatt </w:t>
                      </w:r>
                      <w:r w:rsidR="00BC7388" w:rsidRPr="00F24028">
                        <w:rPr>
                          <w:color w:val="62799E"/>
                          <w:sz w:val="22"/>
                          <w:szCs w:val="22"/>
                        </w:rPr>
                        <w:t>lévő belterületi</w:t>
                      </w:r>
                      <w:r w:rsidR="003014A7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útszakasz</w:t>
                      </w:r>
                      <w:r w:rsidR="00BE4FCD" w:rsidRPr="00F24028">
                        <w:rPr>
                          <w:color w:val="62799E"/>
                          <w:sz w:val="22"/>
                          <w:szCs w:val="22"/>
                        </w:rPr>
                        <w:t>ok, a Kossuth Lajos</w:t>
                      </w:r>
                      <w:r w:rsidR="006C210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utca</w:t>
                      </w:r>
                      <w:r w:rsidR="00BE4FC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, a Tavaszmező </w:t>
                      </w:r>
                      <w:r w:rsidR="006C210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utca </w:t>
                      </w:r>
                      <w:r w:rsidR="00BE4FC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és Rákóczi </w:t>
                      </w:r>
                      <w:r w:rsidR="006C210D" w:rsidRPr="00F24028">
                        <w:rPr>
                          <w:color w:val="62799E"/>
                          <w:sz w:val="22"/>
                          <w:szCs w:val="22"/>
                        </w:rPr>
                        <w:t>-</w:t>
                      </w:r>
                      <w:r w:rsidR="00BE4FC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Fő utca összekötő szakaszainak felújítása</w:t>
                      </w:r>
                      <w:r w:rsidR="003014A7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valósul meg 6</w:t>
                      </w:r>
                      <w:r w:rsidR="0042744D" w:rsidRPr="00F24028">
                        <w:rPr>
                          <w:color w:val="62799E"/>
                          <w:sz w:val="22"/>
                          <w:szCs w:val="22"/>
                        </w:rPr>
                        <w:t>26 fm</w:t>
                      </w:r>
                      <w:r w:rsidR="00BC7388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</w:t>
                      </w:r>
                      <w:r w:rsidR="00BE4FC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hosszan. </w:t>
                      </w:r>
                      <w:r w:rsidR="00CE784D" w:rsidRPr="00F24028">
                        <w:rPr>
                          <w:color w:val="62799E"/>
                          <w:sz w:val="22"/>
                          <w:szCs w:val="22"/>
                        </w:rPr>
                        <w:t>A fejlesztés közcélú jellege abban rejlik, hogy javítja a közlekedési feltételeket</w:t>
                      </w:r>
                      <w:r w:rsidR="006C210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és a település elérhetőségét, ezzel elősegíti a gazdasági kapcsolatok erősítését, régió gazdasági fejlődését, a lakosság életminőségének növelését.</w:t>
                      </w:r>
                      <w:r w:rsidR="00BE4FCD" w:rsidRPr="00F24028">
                        <w:rPr>
                          <w:color w:val="62799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3C814E" w14:textId="7230DD0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E764EA">
                        <w:rPr>
                          <w:color w:val="5C768E" w:themeColor="accent1"/>
                          <w:sz w:val="22"/>
                          <w:szCs w:val="22"/>
                        </w:rPr>
                        <w:t>2025.</w:t>
                      </w:r>
                      <w:r w:rsidR="00E764E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E764EA">
                        <w:rPr>
                          <w:color w:val="5C768E" w:themeColor="accent1"/>
                          <w:sz w:val="22"/>
                          <w:szCs w:val="22"/>
                        </w:rPr>
                        <w:t>09.01.</w:t>
                      </w:r>
                    </w:p>
                    <w:p w14:paraId="6839781B" w14:textId="5A055891" w:rsidR="009768EA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E764EA" w:rsidRPr="00E764EA">
                        <w:rPr>
                          <w:color w:val="5C768E" w:themeColor="accent1"/>
                          <w:sz w:val="22"/>
                          <w:szCs w:val="22"/>
                        </w:rPr>
                        <w:t>2027.09.30.</w:t>
                      </w:r>
                    </w:p>
                    <w:p w14:paraId="72206FEC" w14:textId="6C4A03DC" w:rsidR="009768EA" w:rsidRPr="00AE3B15" w:rsidRDefault="00CE784D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  <w:r w:rsidR="0014142F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910312" w14:textId="77777777" w:rsidR="00E73BF4" w:rsidRDefault="00E764EA" w:rsidP="00E764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  <w:r w:rsidRPr="00E764EA">
                        <w:rPr>
                          <w:color w:val="5C768E" w:themeColor="accent1"/>
                          <w:sz w:val="24"/>
                          <w:szCs w:val="24"/>
                        </w:rPr>
                        <w:tab/>
                      </w:r>
                    </w:p>
                    <w:p w14:paraId="38BECDCC" w14:textId="34801D46" w:rsidR="009C2B3C" w:rsidRDefault="00E764EA" w:rsidP="00E73BF4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Akasztó, 2025. december 4.</w:t>
                      </w:r>
                    </w:p>
                    <w:p w14:paraId="31EFDFD2" w14:textId="3827A3BB" w:rsidR="00CA1030" w:rsidRDefault="00CA1030" w:rsidP="00E73BF4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3C11DD0" w14:textId="77777777" w:rsidR="00CA1030" w:rsidRPr="00E764EA" w:rsidRDefault="00CA1030" w:rsidP="00E73BF4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0947B1E8">
                <wp:simplePos x="0" y="0"/>
                <wp:positionH relativeFrom="margin">
                  <wp:posOffset>-518794</wp:posOffset>
                </wp:positionH>
                <wp:positionV relativeFrom="paragraph">
                  <wp:posOffset>1195705</wp:posOffset>
                </wp:positionV>
                <wp:extent cx="6819900" cy="68580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3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F49463D" wp14:editId="7F41C2DD">
            <wp:simplePos x="0" y="0"/>
            <wp:positionH relativeFrom="margin">
              <wp:posOffset>2419985</wp:posOffset>
            </wp:positionH>
            <wp:positionV relativeFrom="margin">
              <wp:posOffset>8617585</wp:posOffset>
            </wp:positionV>
            <wp:extent cx="921385" cy="99822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163E0D5D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t xml:space="preserve"> 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 xml:space="preserve">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" filled="f" stroked="f" strokeweight=".5pt">
                <v:textbox>
                  <w:txbxContent>
                    <w:p w14:paraId="441FBA26" w14:textId="163E0D5D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t xml:space="preserve"> 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987E2A" w:rsidRPr="00987E2A">
                        <w:rPr>
                          <w:sz w:val="24"/>
                          <w:szCs w:val="24"/>
                        </w:rPr>
                        <w:t xml:space="preserve">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GoBack"/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bookmarkEnd w:id="2"/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25891833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CA1030"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89D16" w14:textId="77777777" w:rsidR="00522848" w:rsidRDefault="00522848" w:rsidP="008531CD">
      <w:r>
        <w:separator/>
      </w:r>
    </w:p>
  </w:endnote>
  <w:endnote w:type="continuationSeparator" w:id="0">
    <w:p w14:paraId="7119954E" w14:textId="77777777" w:rsidR="00522848" w:rsidRDefault="00522848" w:rsidP="008531CD">
      <w:r>
        <w:continuationSeparator/>
      </w:r>
    </w:p>
  </w:endnote>
  <w:endnote w:type="continuationNotice" w:id="1">
    <w:p w14:paraId="742E9C78" w14:textId="77777777" w:rsidR="00522848" w:rsidRDefault="00522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83CCB" w14:textId="77777777" w:rsidR="00522848" w:rsidRDefault="00522848" w:rsidP="008531CD">
      <w:r>
        <w:separator/>
      </w:r>
    </w:p>
  </w:footnote>
  <w:footnote w:type="continuationSeparator" w:id="0">
    <w:p w14:paraId="4A800713" w14:textId="77777777" w:rsidR="00522848" w:rsidRDefault="00522848" w:rsidP="008531CD">
      <w:r>
        <w:continuationSeparator/>
      </w:r>
    </w:p>
  </w:footnote>
  <w:footnote w:type="continuationNotice" w:id="1">
    <w:p w14:paraId="01AE8B8D" w14:textId="77777777" w:rsidR="00522848" w:rsidRDefault="00522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F4946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3DCC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1B3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142F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CD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14A7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44D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18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2848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39F8"/>
    <w:rsid w:val="00534009"/>
    <w:rsid w:val="00534285"/>
    <w:rsid w:val="005346F7"/>
    <w:rsid w:val="00535864"/>
    <w:rsid w:val="00535E58"/>
    <w:rsid w:val="0053646E"/>
    <w:rsid w:val="005370F0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10D"/>
    <w:rsid w:val="006C2AC7"/>
    <w:rsid w:val="006C3351"/>
    <w:rsid w:val="006C3E80"/>
    <w:rsid w:val="006C3FC7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7C3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3BB3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45D3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4796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C7388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4FCD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37AFD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0ED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1030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E784D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76E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BF4"/>
    <w:rsid w:val="00E73E67"/>
    <w:rsid w:val="00E7524F"/>
    <w:rsid w:val="00E75A58"/>
    <w:rsid w:val="00E764CA"/>
    <w:rsid w:val="00E764E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20EE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028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EFFB-8FC7-4CF8-A5CC-CEB288E08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37F31-DE3E-43CC-8FDD-6A3C4140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Kati</cp:lastModifiedBy>
  <cp:revision>15</cp:revision>
  <cp:lastPrinted>2025-12-04T14:35:00Z</cp:lastPrinted>
  <dcterms:created xsi:type="dcterms:W3CDTF">2025-12-04T13:23:00Z</dcterms:created>
  <dcterms:modified xsi:type="dcterms:W3CDTF">2025-12-04T15:11:00Z</dcterms:modified>
</cp:coreProperties>
</file>